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497672" w14:paraId="71841905" w14:textId="77777777" w:rsidTr="004976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5184E" w14:textId="77777777" w:rsidR="00497672" w:rsidRDefault="00497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2397C" w14:textId="77777777" w:rsidR="00497672" w:rsidRDefault="00497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97672" w14:paraId="23ADB995" w14:textId="77777777" w:rsidTr="004976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0BFE3" w14:textId="77777777" w:rsidR="00497672" w:rsidRDefault="00497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03/2016/QH14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E5708" w14:textId="77777777" w:rsidR="00497672" w:rsidRDefault="0049767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11 năm 2016</w:t>
            </w:r>
          </w:p>
        </w:tc>
      </w:tr>
    </w:tbl>
    <w:p w14:paraId="5AB53D47" w14:textId="77777777" w:rsidR="00497672" w:rsidRDefault="00497672" w:rsidP="00497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5FCB6D0" w14:textId="77777777" w:rsidR="00497672" w:rsidRDefault="00497672" w:rsidP="00497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ĐIỀU 6 VÀ PHỤ LỤC 4 VỀ DANH MỤC NGÀNH, NGHỀ ĐẦU TƯ KINH DOANH CÓ ĐIỀU KIỆN CỦA LUẬT ĐẦU TƯ</w:t>
      </w:r>
    </w:p>
    <w:p w14:paraId="7AFE4A96"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0880549B"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Điều 6 và Phụ lục 4 về Danh mục ngành, nghề đầu tư kinh doanh có điều kiện của Luật đầu tư số 67/2014/QH13.</w:t>
      </w:r>
    </w:p>
    <w:p w14:paraId="3E3A7861"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6428F24F"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Luật đầu tư:</w:t>
      </w:r>
    </w:p>
    <w:p w14:paraId="11E4AF12"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điểm g vào khoản 1 Điều 6 như sau:</w:t>
      </w:r>
    </w:p>
    <w:p w14:paraId="0D1D0E5F"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Kinh doanh pháo nổ.”;</w:t>
      </w:r>
    </w:p>
    <w:p w14:paraId="2EBD1B45"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thế Phụ lục 4 về Danh mục ngành, nghề đầu tư kinh doanh có điều kiện bằng Phụ lục 4 về Danh mục ngành, nghề đầu tư kinh doanh có điều kiện ban hành kèm theo Luật này.</w:t>
      </w:r>
    </w:p>
    <w:p w14:paraId="27CBE7DB"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48A8277"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2017, trừ quy định tại khoản 2 Điều này.</w:t>
      </w:r>
    </w:p>
    <w:p w14:paraId="60BBFB20"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các ngành, nghề đầu tư kinh doanh có điều kiện sau đây có hiệu lực thi hành từ ngày 01 tháng 7 năm 2017:</w:t>
      </w:r>
    </w:p>
    <w:p w14:paraId="269DEA0C"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thiết bị, phần mềm ngụy trang dùng để ghi âm, ghi hình, định vị;</w:t>
      </w:r>
    </w:p>
    <w:p w14:paraId="132885A9"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lắp ráp, nhập khẩu xe ô tô.</w:t>
      </w:r>
    </w:p>
    <w:p w14:paraId="149C59D2"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việc áp dụng chuyển tiếp đối với tổ chức, cá nhân đang đầu tư kinh doanh trong các ngành, nghề quy định tại khoản này.</w:t>
      </w:r>
    </w:p>
    <w:p w14:paraId="4D2E9452"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một số điều, khoản của các luật sau đây:</w:t>
      </w:r>
    </w:p>
    <w:p w14:paraId="0EFCEF20"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1 Điều 19 của</w:t>
      </w:r>
      <w:hyperlink r:id="rId6" w:history="1">
        <w:r>
          <w:rPr>
            <w:rStyle w:val="Hyperlink"/>
            <w:rFonts w:ascii="Arial" w:hAnsi="Arial" w:cs="Arial"/>
            <w:color w:val="135ECD"/>
            <w:sz w:val="21"/>
            <w:szCs w:val="21"/>
          </w:rPr>
          <w:t> Luật đấu thầu</w:t>
        </w:r>
      </w:hyperlink>
      <w:r>
        <w:rPr>
          <w:rFonts w:ascii="Arial" w:hAnsi="Arial" w:cs="Arial"/>
          <w:color w:val="000000"/>
          <w:sz w:val="21"/>
          <w:szCs w:val="21"/>
        </w:rPr>
        <w:t> số 43/2013/QH13;</w:t>
      </w:r>
    </w:p>
    <w:p w14:paraId="186E503B"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Điều 151 của </w:t>
      </w:r>
      <w:hyperlink r:id="rId7" w:history="1">
        <w:r>
          <w:rPr>
            <w:rStyle w:val="Hyperlink"/>
            <w:rFonts w:ascii="Arial" w:hAnsi="Arial" w:cs="Arial"/>
            <w:color w:val="135ECD"/>
            <w:sz w:val="21"/>
            <w:szCs w:val="21"/>
          </w:rPr>
          <w:t>Luật xây dựng</w:t>
        </w:r>
      </w:hyperlink>
      <w:r>
        <w:rPr>
          <w:rFonts w:ascii="Arial" w:hAnsi="Arial" w:cs="Arial"/>
          <w:color w:val="000000"/>
          <w:sz w:val="21"/>
          <w:szCs w:val="21"/>
        </w:rPr>
        <w:t> số 50/2014/QH13.</w:t>
      </w:r>
    </w:p>
    <w:p w14:paraId="5B08A459" w14:textId="77777777" w:rsidR="00497672" w:rsidRDefault="00497672" w:rsidP="00497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XIV, kỳ họp thứ 2 thông qua ngày 22 tháng 11 năm 2016.</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497672" w14:paraId="0FF8C3C7" w14:textId="77777777" w:rsidTr="0049767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5DE05" w14:textId="77777777" w:rsidR="00497672" w:rsidRDefault="0049767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3510B" w14:textId="77777777" w:rsidR="00497672" w:rsidRDefault="00497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Thị Kim Ngân</w:t>
            </w:r>
          </w:p>
        </w:tc>
      </w:tr>
    </w:tbl>
    <w:p w14:paraId="557B6649" w14:textId="77777777" w:rsidR="00497672" w:rsidRDefault="00497672" w:rsidP="00497672">
      <w:pPr>
        <w:pStyle w:val="NormalWeb"/>
        <w:spacing w:after="90" w:afterAutospacing="0" w:line="345" w:lineRule="atLeast"/>
        <w:jc w:val="both"/>
        <w:rPr>
          <w:rFonts w:ascii="Arial" w:hAnsi="Arial" w:cs="Arial"/>
          <w:color w:val="000000"/>
          <w:sz w:val="21"/>
          <w:szCs w:val="21"/>
        </w:rPr>
      </w:pPr>
    </w:p>
    <w:p w14:paraId="7A0FD2D0" w14:textId="77777777" w:rsidR="00497672" w:rsidRDefault="00497672" w:rsidP="00497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PHỤ LỤC 4</w:t>
      </w:r>
    </w:p>
    <w:p w14:paraId="4C175CAA" w14:textId="77777777" w:rsidR="00497672" w:rsidRDefault="00497672" w:rsidP="00497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MỤC NGÀNH, NGHỀ ĐẦU TƯ KINH DOANH CÓ ĐIỀU KIỆN</w:t>
      </w:r>
      <w:r>
        <w:rPr>
          <w:rFonts w:ascii="Arial" w:hAnsi="Arial" w:cs="Arial"/>
          <w:color w:val="000000"/>
          <w:sz w:val="21"/>
          <w:szCs w:val="21"/>
        </w:rPr>
        <w:br/>
        <w:t>(</w:t>
      </w:r>
      <w:r>
        <w:rPr>
          <w:rStyle w:val="Emphasis"/>
          <w:rFonts w:ascii="Arial" w:hAnsi="Arial" w:cs="Arial"/>
          <w:color w:val="000000"/>
          <w:sz w:val="21"/>
          <w:szCs w:val="21"/>
        </w:rPr>
        <w:t>Ban hành kèm theo Luật số 03/2016/QH14 sửa đổi, bổ sung Điều 6 và Phụ lục 4 về Danh mục ngành, nghề đầu tư kinh doanh có điều kiện của Luật đầu tư</w:t>
      </w:r>
      <w:r>
        <w:rPr>
          <w:rFonts w:ascii="Arial" w:hAnsi="Arial" w:cs="Arial"/>
          <w:color w:val="000000"/>
          <w:sz w:val="21"/>
          <w:szCs w:val="21"/>
        </w:rPr>
        <w:t>)</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8385"/>
      </w:tblGrid>
      <w:tr w:rsidR="00497672" w14:paraId="1652B48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ABD3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9266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NGHỀ</w:t>
            </w:r>
          </w:p>
        </w:tc>
      </w:tr>
      <w:tr w:rsidR="00497672" w14:paraId="787954B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7B1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65DC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con dấu</w:t>
            </w:r>
          </w:p>
        </w:tc>
      </w:tr>
      <w:tr w:rsidR="00497672" w14:paraId="609CB20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E91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E87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công cụ hỗ trợ (bao gồm cả sửa chữa)</w:t>
            </w:r>
          </w:p>
        </w:tc>
      </w:tr>
      <w:tr w:rsidR="00497672" w14:paraId="788D943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7D65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5DEB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các loại pháo, trừ pháo nổ</w:t>
            </w:r>
          </w:p>
        </w:tc>
      </w:tr>
      <w:tr w:rsidR="00497672" w14:paraId="0A9E3A7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B6F8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33F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thiết bị, phần mềm ngụy trang dùng để ghi âm, ghi hình, định vị</w:t>
            </w:r>
          </w:p>
        </w:tc>
      </w:tr>
      <w:tr w:rsidR="00497672" w14:paraId="063AB55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B57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D3B5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súng bắn sơn</w:t>
            </w:r>
          </w:p>
        </w:tc>
      </w:tr>
      <w:tr w:rsidR="00497672" w14:paraId="532D737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C066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D720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497672" w14:paraId="7ABA814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3FAD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FD0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cầm đồ</w:t>
            </w:r>
          </w:p>
        </w:tc>
      </w:tr>
      <w:tr w:rsidR="00497672" w14:paraId="014899E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DC14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BB34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xoa bóp</w:t>
            </w:r>
          </w:p>
        </w:tc>
      </w:tr>
      <w:tr w:rsidR="00497672" w14:paraId="58CFE2F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41B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95EA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thiết bị phát tín hiệu của xe được quyền ưu tiên</w:t>
            </w:r>
          </w:p>
        </w:tc>
      </w:tr>
      <w:tr w:rsidR="00497672" w14:paraId="3396E72D"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2D21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32E6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đòi nợ</w:t>
            </w:r>
          </w:p>
        </w:tc>
      </w:tr>
      <w:tr w:rsidR="00497672" w14:paraId="6AABB1F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F7C1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7866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vệ</w:t>
            </w:r>
          </w:p>
        </w:tc>
      </w:tr>
      <w:tr w:rsidR="00497672" w14:paraId="3D5CD45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6884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6CCD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phòng cháy, chữa cháy</w:t>
            </w:r>
          </w:p>
        </w:tc>
      </w:tr>
      <w:tr w:rsidR="00497672" w14:paraId="22D37ED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A894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094A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luật sư</w:t>
            </w:r>
          </w:p>
        </w:tc>
      </w:tr>
      <w:tr w:rsidR="00497672" w14:paraId="11096C2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501F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8A1F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công chứng</w:t>
            </w:r>
          </w:p>
        </w:tc>
      </w:tr>
      <w:tr w:rsidR="00497672" w14:paraId="41EC2B4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C03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436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giám định tư pháp trong các lĩnh vực tài chính, ngân hàng, xây dựng, cổ vật, di vật, bản quyền tác giả</w:t>
            </w:r>
          </w:p>
        </w:tc>
      </w:tr>
      <w:tr w:rsidR="00497672" w14:paraId="495A150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405C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D65D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đấu giá tài sản</w:t>
            </w:r>
          </w:p>
        </w:tc>
      </w:tr>
      <w:tr w:rsidR="00497672" w14:paraId="31F8171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5482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D796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của tổ chức trọng tài thương mại</w:t>
            </w:r>
          </w:p>
        </w:tc>
      </w:tr>
      <w:tr w:rsidR="00497672" w14:paraId="29BDADB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B056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A384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thừa phát lại</w:t>
            </w:r>
          </w:p>
        </w:tc>
      </w:tr>
      <w:tr w:rsidR="00497672" w14:paraId="20F8CFA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D5E9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32B1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quản lý, thanh lý tài sản của doanh nghiệp, hợp tác xã trong quá trình giải quyết phá sản</w:t>
            </w:r>
          </w:p>
        </w:tc>
      </w:tr>
      <w:tr w:rsidR="00497672" w14:paraId="674B98F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DE6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EE95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kế toán</w:t>
            </w:r>
          </w:p>
        </w:tc>
      </w:tr>
      <w:tr w:rsidR="00497672" w14:paraId="3E60674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7D8B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3CB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toán</w:t>
            </w:r>
          </w:p>
        </w:tc>
      </w:tr>
      <w:tr w:rsidR="00497672" w14:paraId="29FEED2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752C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0894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làm thủ tục về thuế</w:t>
            </w:r>
          </w:p>
        </w:tc>
      </w:tr>
      <w:tr w:rsidR="00497672" w14:paraId="4129753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C463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F429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làm thủ tục hải quan</w:t>
            </w:r>
          </w:p>
        </w:tc>
      </w:tr>
      <w:tr w:rsidR="00497672" w14:paraId="5F5E3FB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19B5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177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hàng miễn thuế</w:t>
            </w:r>
          </w:p>
        </w:tc>
      </w:tr>
      <w:tr w:rsidR="00497672" w14:paraId="776E390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F49B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C89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kho ngoại quan, địa điểm thu gom hàng lẻ</w:t>
            </w:r>
          </w:p>
        </w:tc>
      </w:tr>
      <w:tr w:rsidR="00497672" w14:paraId="6C439F4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E71D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357F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địa điểm làm thủ tục hải quan, tập kết, kiểm tra, giám sát hải quan</w:t>
            </w:r>
          </w:p>
        </w:tc>
      </w:tr>
      <w:tr w:rsidR="00497672" w14:paraId="4570B3E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AE1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FD58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chứng khoán</w:t>
            </w:r>
          </w:p>
        </w:tc>
      </w:tr>
      <w:tr w:rsidR="00497672" w14:paraId="33DAB58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8BE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16D4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đăng ký, lưu ký, bù trừ và thanh toán chứng khoán của Trung tâm lưu ký chứng khoán/ Tổ chức thị trường giao dịch chứng khoán niêm yết và các loại chứng khoán khác</w:t>
            </w:r>
          </w:p>
        </w:tc>
      </w:tr>
      <w:tr w:rsidR="00497672" w14:paraId="4DE8BAD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3E43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3E2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bảo hiểm</w:t>
            </w:r>
          </w:p>
        </w:tc>
      </w:tr>
      <w:tr w:rsidR="00497672" w14:paraId="0798E5C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4549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E358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tái bảo hiểm</w:t>
            </w:r>
          </w:p>
        </w:tc>
      </w:tr>
      <w:tr w:rsidR="00497672" w14:paraId="1CDEFE5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2987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0036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Môi giới bảo hiểm</w:t>
            </w:r>
          </w:p>
        </w:tc>
      </w:tr>
      <w:tr w:rsidR="00497672" w14:paraId="018633E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F9EA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73B9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bảo hiểm</w:t>
            </w:r>
          </w:p>
        </w:tc>
      </w:tr>
      <w:tr w:rsidR="00497672" w14:paraId="3332105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E34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CF36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thẩm định giá</w:t>
            </w:r>
          </w:p>
        </w:tc>
      </w:tr>
      <w:tr w:rsidR="00497672" w14:paraId="15C2AAA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8D27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F426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xổ số</w:t>
            </w:r>
          </w:p>
        </w:tc>
      </w:tr>
      <w:tr w:rsidR="00497672" w14:paraId="117E4BE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A240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6274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trò chơi điện tử có thưởng dành cho người nước ngoài</w:t>
            </w:r>
          </w:p>
        </w:tc>
      </w:tr>
      <w:tr w:rsidR="00497672" w14:paraId="0174C09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2A6B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2DDD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mua bán nợ</w:t>
            </w:r>
          </w:p>
        </w:tc>
      </w:tr>
      <w:tr w:rsidR="00497672" w14:paraId="3E2C260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D521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267F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xếp hạng tín nhiệm</w:t>
            </w:r>
          </w:p>
        </w:tc>
      </w:tr>
      <w:tr w:rsidR="00497672" w14:paraId="1B3BCDD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DC6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1064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casino</w:t>
            </w:r>
          </w:p>
        </w:tc>
      </w:tr>
      <w:tr w:rsidR="00497672" w14:paraId="2878871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422A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1EB9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đặt cược</w:t>
            </w:r>
          </w:p>
        </w:tc>
      </w:tr>
      <w:tr w:rsidR="00497672" w14:paraId="581A814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2E81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E0AA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quỹ hưu trí tự nguyện</w:t>
            </w:r>
          </w:p>
        </w:tc>
      </w:tr>
      <w:tr w:rsidR="00497672" w14:paraId="7B72D00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E62E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3FC4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xăng dầu</w:t>
            </w:r>
          </w:p>
        </w:tc>
      </w:tr>
      <w:tr w:rsidR="00497672" w14:paraId="6B1ADE8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4072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2E57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khí</w:t>
            </w:r>
          </w:p>
        </w:tc>
      </w:tr>
      <w:tr w:rsidR="00497672" w14:paraId="5A33E64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7AD1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859A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sửa chữa chai chứa khí dầu mỏ hóa lỏng (chai LPG)</w:t>
            </w:r>
          </w:p>
        </w:tc>
      </w:tr>
      <w:tr w:rsidR="00497672" w14:paraId="4D6A63F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7422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0FF9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giám định thương mại</w:t>
            </w:r>
          </w:p>
        </w:tc>
      </w:tr>
      <w:tr w:rsidR="00497672" w14:paraId="27C6BE4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4E0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0451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vật liệu nổ công nghiệp (bao gồm cả hoạt động tiêu hủy)</w:t>
            </w:r>
          </w:p>
        </w:tc>
      </w:tr>
      <w:tr w:rsidR="00497672" w14:paraId="32D29F8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E4B2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5510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tiền chất thuốc nổ</w:t>
            </w:r>
          </w:p>
        </w:tc>
      </w:tr>
      <w:tr w:rsidR="00497672" w14:paraId="0E11BA8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E24E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99FB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ngành, nghề có sử dụng vật liệu nổ công nghiệp và tiền chất thuốc nổ</w:t>
            </w:r>
          </w:p>
        </w:tc>
      </w:tr>
      <w:tr w:rsidR="00497672" w14:paraId="6A6169B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D8E9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4A7A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nổ mìn</w:t>
            </w:r>
          </w:p>
        </w:tc>
      </w:tr>
      <w:tr w:rsidR="00497672" w14:paraId="215CBE8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28C5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E7A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hóa chất, trừ hóa chất bị cấm theo Công ước Quốc tế về cấm phát triển, sản xuất, tàng trữ, sử dụng và phá hủy vũ khí hóa học</w:t>
            </w:r>
          </w:p>
        </w:tc>
      </w:tr>
      <w:tr w:rsidR="00497672" w14:paraId="158E921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6C24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7C0D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rượu</w:t>
            </w:r>
          </w:p>
        </w:tc>
      </w:tr>
      <w:tr w:rsidR="00497672" w14:paraId="78C0AD3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636F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89D8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thuốc lá, nguyên liệu thuốc lá, máy móc, thiết bị thuộc chuyên ngành thuốc lá</w:t>
            </w:r>
          </w:p>
        </w:tc>
      </w:tr>
      <w:tr w:rsidR="00497672" w14:paraId="27D294C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2216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263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thực phẩm thuộc lĩnh vực quản lý chuyên ngành của Bộ Công Thương</w:t>
            </w:r>
          </w:p>
        </w:tc>
      </w:tr>
      <w:tr w:rsidR="00497672" w14:paraId="71F8522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26CF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BDF7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Sở giao dịch hàng hóa</w:t>
            </w:r>
          </w:p>
        </w:tc>
      </w:tr>
      <w:tr w:rsidR="00497672" w14:paraId="68B50C2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4D3D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F12E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phát điện, truyền tải, phân phối, bán buôn, bán lẻ, xuất khẩu, nhập khẩu điện, tư vấn chuyên ngành điện lực</w:t>
            </w:r>
          </w:p>
        </w:tc>
      </w:tr>
      <w:tr w:rsidR="00497672" w14:paraId="206B609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0CF2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8A70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gạo</w:t>
            </w:r>
          </w:p>
        </w:tc>
      </w:tr>
      <w:tr w:rsidR="00497672" w14:paraId="4CFC29A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BC5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B619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tạm nhập, tái xuất hàng hóa có thuế tiêu thụ đặc biệt</w:t>
            </w:r>
          </w:p>
        </w:tc>
      </w:tr>
      <w:tr w:rsidR="00497672" w14:paraId="56B9667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714A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F555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tạm nhập, tái xuất hàng thực phẩm đông lạnh</w:t>
            </w:r>
          </w:p>
        </w:tc>
      </w:tr>
      <w:tr w:rsidR="00497672" w14:paraId="2B818CD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D88B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30DB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tạm nhập, tái xuất hàng hóa thuộc Danh mục hàng hóa đã qua sử dụng</w:t>
            </w:r>
          </w:p>
        </w:tc>
      </w:tr>
      <w:tr w:rsidR="00497672" w14:paraId="5846926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4841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B855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Nhượng quyền thương mại</w:t>
            </w:r>
          </w:p>
        </w:tc>
      </w:tr>
      <w:tr w:rsidR="00497672" w14:paraId="64B6AB3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A42D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232E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Lô-gi-stíc</w:t>
            </w:r>
          </w:p>
        </w:tc>
      </w:tr>
      <w:tr w:rsidR="00497672" w14:paraId="4C4A394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44AA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FEBE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khoáng sản</w:t>
            </w:r>
          </w:p>
        </w:tc>
      </w:tr>
      <w:tr w:rsidR="00497672" w14:paraId="0E4BF80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981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B536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tiền chất công nghiệp</w:t>
            </w:r>
          </w:p>
        </w:tc>
      </w:tr>
      <w:tr w:rsidR="00497672" w14:paraId="03E7AC4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6FB5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3EC9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mua bán hàng hóa và các hoạt động liên quan trực tiếp đến hoạt động mua bán hàng hóa của nhà đầu tư nước ngoài, tổ chức kinh tế có vốn đầu tư nước ngoài</w:t>
            </w:r>
          </w:p>
        </w:tc>
      </w:tr>
      <w:tr w:rsidR="00497672" w14:paraId="7590B69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9EB3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0EC9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theo phương thức bán hàng đa cấp</w:t>
            </w:r>
          </w:p>
        </w:tc>
      </w:tr>
      <w:tr w:rsidR="00497672" w14:paraId="7D29FA8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8B97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0AEA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thương mại điện tử</w:t>
            </w:r>
          </w:p>
        </w:tc>
      </w:tr>
      <w:tr w:rsidR="00497672" w14:paraId="3AD6750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C615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FE44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dầu khí</w:t>
            </w:r>
          </w:p>
        </w:tc>
      </w:tr>
      <w:tr w:rsidR="00497672" w14:paraId="1EF2C85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46E9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DFD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toán năng lượng</w:t>
            </w:r>
          </w:p>
        </w:tc>
      </w:tr>
      <w:tr w:rsidR="00497672" w14:paraId="0460B9C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BE3F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5E72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giáo dục nghề nghiệp</w:t>
            </w:r>
          </w:p>
        </w:tc>
      </w:tr>
      <w:tr w:rsidR="00497672" w14:paraId="78CF796D"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2CFC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A7EC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Kiểm định chất lượng giáo dục nghề nghiệp</w:t>
            </w:r>
          </w:p>
        </w:tc>
      </w:tr>
      <w:tr w:rsidR="00497672" w14:paraId="6AEAEEC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4D9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6C75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đánh giá kỹ năng nghề</w:t>
            </w:r>
          </w:p>
        </w:tc>
      </w:tr>
      <w:tr w:rsidR="00497672" w14:paraId="133A4C3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7711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FBC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kỹ thuật an toàn lao động</w:t>
            </w:r>
          </w:p>
        </w:tc>
      </w:tr>
      <w:tr w:rsidR="00497672" w14:paraId="0F5BD53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15D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E19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huấn luyện an toàn lao động, vệ sinh lao động</w:t>
            </w:r>
          </w:p>
        </w:tc>
      </w:tr>
      <w:tr w:rsidR="00497672" w14:paraId="007FB7A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634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D2D4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việc làm</w:t>
            </w:r>
          </w:p>
        </w:tc>
      </w:tr>
      <w:tr w:rsidR="00497672" w14:paraId="7C99ACE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F24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0917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đưa người lao động đi làm việc ở nước ngoài</w:t>
            </w:r>
          </w:p>
        </w:tc>
      </w:tr>
      <w:tr w:rsidR="00497672" w14:paraId="3699029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B84A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D711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cai nghiện ma tuý tự nguyện</w:t>
            </w:r>
          </w:p>
        </w:tc>
      </w:tr>
      <w:tr w:rsidR="00497672" w14:paraId="6A0C640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5E06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B9E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cho thuê lại lao động</w:t>
            </w:r>
          </w:p>
        </w:tc>
      </w:tr>
      <w:tr w:rsidR="00497672" w14:paraId="066B7B6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663D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02BC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bộ</w:t>
            </w:r>
          </w:p>
        </w:tc>
      </w:tr>
      <w:tr w:rsidR="00497672" w14:paraId="5FAED13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B0F8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F0BA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hành, bảo dưỡng xe ô tô</w:t>
            </w:r>
          </w:p>
        </w:tc>
      </w:tr>
      <w:tr w:rsidR="00497672" w14:paraId="2D6B526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489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A02D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lắp ráp, nhập khẩu xe ô tô</w:t>
            </w:r>
          </w:p>
        </w:tc>
      </w:tr>
      <w:tr w:rsidR="00497672" w14:paraId="7B8F1E7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5665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46D3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xe cơ giới</w:t>
            </w:r>
          </w:p>
        </w:tc>
      </w:tr>
      <w:tr w:rsidR="00497672" w14:paraId="2851F83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F9CC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D91D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lái xe ô tô</w:t>
            </w:r>
          </w:p>
        </w:tc>
      </w:tr>
      <w:tr w:rsidR="00497672" w14:paraId="4BBDE63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C5ED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08BB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thẩm tra viên an toàn giao thông</w:t>
            </w:r>
          </w:p>
        </w:tc>
      </w:tr>
      <w:tr w:rsidR="00497672" w14:paraId="7313341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6B9C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FEA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sát hạch lái xe</w:t>
            </w:r>
          </w:p>
        </w:tc>
      </w:tr>
      <w:tr w:rsidR="00497672" w14:paraId="377ACCC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1637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2ACC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thẩm tra an toàn giao thông</w:t>
            </w:r>
          </w:p>
        </w:tc>
      </w:tr>
      <w:tr w:rsidR="00497672" w14:paraId="1A93AD3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6FA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F0D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thủy</w:t>
            </w:r>
          </w:p>
        </w:tc>
      </w:tr>
      <w:tr w:rsidR="00497672" w14:paraId="0BE937B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9F96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1515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đóng mới, hoán cải, sửa chữa, phục hồi phương tiện thủy nội địa</w:t>
            </w:r>
          </w:p>
        </w:tc>
      </w:tr>
      <w:tr w:rsidR="00497672" w14:paraId="0095F61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A3BA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FFC1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thuyền viên và người lái phương tiện thủy nội địa</w:t>
            </w:r>
          </w:p>
        </w:tc>
      </w:tr>
      <w:tr w:rsidR="00497672" w14:paraId="59930C2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8E2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2DC1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huấn luyện thuyền viên hàng hải và tổ chức tuyển dụng, cung ứng thuyền viên hàng hải</w:t>
            </w:r>
          </w:p>
        </w:tc>
      </w:tr>
      <w:tr w:rsidR="00497672" w14:paraId="74AE553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529F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91DE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đảm an toàn hàng hải</w:t>
            </w:r>
          </w:p>
        </w:tc>
      </w:tr>
      <w:tr w:rsidR="00497672" w14:paraId="76E4B28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8989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1CE5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biển, dịch vụ đại lý tàu biển</w:t>
            </w:r>
          </w:p>
        </w:tc>
      </w:tr>
      <w:tr w:rsidR="00497672" w14:paraId="1D7C733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81E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0DF1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lai dắt tàu biển</w:t>
            </w:r>
          </w:p>
        </w:tc>
      </w:tr>
      <w:tr w:rsidR="00497672" w14:paraId="125BBDC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EAD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D950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khẩu, phá dỡ tàu biển đã qua sử dụng</w:t>
            </w:r>
          </w:p>
        </w:tc>
      </w:tr>
      <w:tr w:rsidR="00497672" w14:paraId="59117E0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B917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97CB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đóng mới, hoán cải, sửa chữa tàu biển</w:t>
            </w:r>
          </w:p>
        </w:tc>
      </w:tr>
      <w:tr w:rsidR="00497672" w14:paraId="15EB58C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73D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1E50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khai thác cảng biển</w:t>
            </w:r>
          </w:p>
        </w:tc>
      </w:tr>
      <w:tr w:rsidR="00497672" w14:paraId="3BBDA69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255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AD8D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hàng không</w:t>
            </w:r>
          </w:p>
        </w:tc>
      </w:tr>
      <w:tr w:rsidR="00497672" w14:paraId="7310F40D"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BF4A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545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thiết kế, sản xuất, bảo dưỡng, thử nghiệm tàu bay, động cơ tàu bay, cánh quạt tàu bay và trang bị, thiết bị tàu bay tại Việt Nam</w:t>
            </w:r>
          </w:p>
        </w:tc>
      </w:tr>
      <w:tr w:rsidR="00497672" w14:paraId="723E986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F993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6EFE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cảng hàng không, sân bay</w:t>
            </w:r>
          </w:p>
        </w:tc>
      </w:tr>
      <w:tr w:rsidR="00497672" w14:paraId="4A8C933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8C02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1001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hàng không tại cảng hàng không, sân bay</w:t>
            </w:r>
          </w:p>
        </w:tc>
      </w:tr>
      <w:tr w:rsidR="00497672" w14:paraId="04AB43F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7CB2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9061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đảm hoạt động bay</w:t>
            </w:r>
          </w:p>
        </w:tc>
      </w:tr>
      <w:tr w:rsidR="00497672" w14:paraId="0EA745A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A7F8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BCF2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huấn luyện nghiệp vụ nhân viên hàng không</w:t>
            </w:r>
          </w:p>
        </w:tc>
      </w:tr>
      <w:tr w:rsidR="00497672" w14:paraId="798B6A3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8689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6C6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sắt</w:t>
            </w:r>
          </w:p>
        </w:tc>
      </w:tr>
      <w:tr w:rsidR="00497672" w14:paraId="7CCE2CA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6555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4953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kết cấu hạ tầng đường sắt</w:t>
            </w:r>
          </w:p>
        </w:tc>
      </w:tr>
      <w:tr w:rsidR="00497672" w14:paraId="21F6254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33D3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00BE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đường sắt đô thị</w:t>
            </w:r>
          </w:p>
        </w:tc>
      </w:tr>
      <w:tr w:rsidR="00497672" w14:paraId="3FEBC5C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074F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3608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vận tải đa phương thức</w:t>
            </w:r>
          </w:p>
        </w:tc>
      </w:tr>
      <w:tr w:rsidR="00497672" w14:paraId="7E74095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6B3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0E37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vận chuyển hàng nguy hiểm</w:t>
            </w:r>
          </w:p>
        </w:tc>
      </w:tr>
      <w:tr w:rsidR="00497672" w14:paraId="102620D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6A9F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3497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ống</w:t>
            </w:r>
          </w:p>
        </w:tc>
      </w:tr>
      <w:tr w:rsidR="00497672" w14:paraId="72D3CBD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5A97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26B1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bất động sản</w:t>
            </w:r>
          </w:p>
        </w:tc>
      </w:tr>
      <w:tr w:rsidR="00497672" w14:paraId="1F67960D"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FD99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36D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bồi dưỡng kiến thức về môi giới bất động sản, điều hành sàn giao dịch bất động sản</w:t>
            </w:r>
          </w:p>
        </w:tc>
      </w:tr>
      <w:tr w:rsidR="00497672" w14:paraId="198FDA0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43B6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8A21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bồi dưỡng kiến thức chuyên môn, nghiệp vụ quản lý, vận hành nhà chung cư</w:t>
            </w:r>
          </w:p>
        </w:tc>
      </w:tr>
      <w:tr w:rsidR="00497672" w14:paraId="6A75F13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BE77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B2DB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quản lý dự án đầu tư xây dựng</w:t>
            </w:r>
          </w:p>
        </w:tc>
      </w:tr>
      <w:tr w:rsidR="00497672" w14:paraId="0C59D5D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3B11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48C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sát xây dựng</w:t>
            </w:r>
          </w:p>
        </w:tc>
      </w:tr>
      <w:tr w:rsidR="00497672" w14:paraId="3FF4A02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CE4F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854A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tổ chức thiết kế, thẩm tra thiết kế xây dựng</w:t>
            </w:r>
          </w:p>
        </w:tc>
      </w:tr>
      <w:tr w:rsidR="00497672" w14:paraId="34E8238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0B9F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AB1E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giám sát thi công xây dựng công trình</w:t>
            </w:r>
          </w:p>
        </w:tc>
      </w:tr>
      <w:tr w:rsidR="00497672" w14:paraId="0069F3E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8548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082E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 công xây dựng công trình</w:t>
            </w:r>
          </w:p>
        </w:tc>
      </w:tr>
      <w:tr w:rsidR="00497672" w14:paraId="16ECDAD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E38E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B112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xây dựng của nhà thầu nước ngoài</w:t>
            </w:r>
          </w:p>
        </w:tc>
      </w:tr>
      <w:tr w:rsidR="00497672" w14:paraId="4AB266A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4E26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EFB1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chi phí đầu tư xây dựng</w:t>
            </w:r>
          </w:p>
        </w:tc>
      </w:tr>
      <w:tr w:rsidR="00497672" w14:paraId="58DB572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83C2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976B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chất lượng công trình xây dựng</w:t>
            </w:r>
          </w:p>
        </w:tc>
      </w:tr>
      <w:tr w:rsidR="00497672" w14:paraId="7E849FE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BD1A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5F27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thí nghiệm chuyên ngành xây dựng</w:t>
            </w:r>
          </w:p>
        </w:tc>
      </w:tr>
      <w:tr w:rsidR="00497672" w14:paraId="51EC0FF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7D38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B0E9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vận hành nhà chung cư</w:t>
            </w:r>
          </w:p>
        </w:tc>
      </w:tr>
      <w:tr w:rsidR="00497672" w14:paraId="538D3B5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E92C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169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vận hành cơ sở hỏa táng</w:t>
            </w:r>
          </w:p>
        </w:tc>
      </w:tr>
      <w:tr w:rsidR="00497672" w14:paraId="016295F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B065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F5A9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lập thiết kế quy hoạch xây dựng</w:t>
            </w:r>
          </w:p>
        </w:tc>
      </w:tr>
      <w:tr w:rsidR="00497672" w14:paraId="1AF7DE9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FE8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7D29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lập quy hoạch đô thị do tổ chức, cá nhân nước ngoài thực hiện</w:t>
            </w:r>
          </w:p>
        </w:tc>
      </w:tr>
      <w:tr w:rsidR="00497672" w14:paraId="14D2BDE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28BD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A7F4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amiang trắng thuộc nhóm Serpentine</w:t>
            </w:r>
          </w:p>
        </w:tc>
      </w:tr>
      <w:tr w:rsidR="00497672" w14:paraId="69B376A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6C5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BB9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bưu chính</w:t>
            </w:r>
          </w:p>
        </w:tc>
      </w:tr>
      <w:tr w:rsidR="00497672" w14:paraId="03F40A4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AC6D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C1E5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viễn thông</w:t>
            </w:r>
          </w:p>
        </w:tc>
      </w:tr>
      <w:tr w:rsidR="00497672" w14:paraId="2AD9059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C15F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B24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chứng thực chữ ký số</w:t>
            </w:r>
          </w:p>
        </w:tc>
      </w:tr>
      <w:tr w:rsidR="00497672" w14:paraId="76DA8A5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7847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1753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nhà xuất bản</w:t>
            </w:r>
          </w:p>
        </w:tc>
      </w:tr>
      <w:tr w:rsidR="00497672" w14:paraId="4066B07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ABAE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1BEF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in, trừ in bao bì</w:t>
            </w:r>
          </w:p>
        </w:tc>
      </w:tr>
      <w:tr w:rsidR="00497672" w14:paraId="5C6C8E5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B9BD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586A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phát hành xuất bản phẩm</w:t>
            </w:r>
          </w:p>
        </w:tc>
      </w:tr>
      <w:tr w:rsidR="00497672" w14:paraId="3478286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C696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391A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mạng xã hội</w:t>
            </w:r>
          </w:p>
        </w:tc>
      </w:tr>
      <w:tr w:rsidR="00497672" w14:paraId="1E62224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1A9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9DF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trò chơi trên mạng viễn thông, mạng Internet</w:t>
            </w:r>
          </w:p>
        </w:tc>
      </w:tr>
      <w:tr w:rsidR="00497672" w14:paraId="3BA4427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91F0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7722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phát thanh, truyền hình trả tiền</w:t>
            </w:r>
          </w:p>
        </w:tc>
      </w:tr>
      <w:tr w:rsidR="00497672" w14:paraId="2BB1FE6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70E3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97A9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thiết lập trang thông tin điện tử tổng hợp</w:t>
            </w:r>
          </w:p>
        </w:tc>
      </w:tr>
      <w:tr w:rsidR="00497672" w14:paraId="6F80865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98AA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A508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gia công, tái chế, sửa chữa, làm mới sản phẩm công nghệ thông tin đã qua sử dụng thuộc Danh mục sản phẩm công nghệ thông tin đã qua sử dụng cấm nhập khẩu cho đối tác nước ngoài</w:t>
            </w:r>
          </w:p>
        </w:tc>
      </w:tr>
      <w:tr w:rsidR="00497672" w14:paraId="619AFBA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F7B8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2802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nội dung thông tin trên mạng viễn thông di động, mạng Internet</w:t>
            </w:r>
          </w:p>
        </w:tc>
      </w:tr>
      <w:tr w:rsidR="00497672" w14:paraId="75CDA2A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6462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67B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đăng ký, duy trì tên miền ".vn"</w:t>
            </w:r>
          </w:p>
        </w:tc>
      </w:tr>
      <w:tr w:rsidR="00497672" w14:paraId="4DE81A4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501C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33DD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dịch vụ an toàn thông tin mạng</w:t>
            </w:r>
          </w:p>
        </w:tc>
      </w:tr>
      <w:tr w:rsidR="00497672" w14:paraId="1940D9E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4DFF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268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dịch vụ mật mã dân sự</w:t>
            </w:r>
          </w:p>
        </w:tc>
      </w:tr>
      <w:tr w:rsidR="00497672" w14:paraId="4FC8268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4FF6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64BD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các thiết bị gây nhiễu, phá sóng thông tin di động</w:t>
            </w:r>
          </w:p>
        </w:tc>
      </w:tr>
      <w:tr w:rsidR="00497672" w14:paraId="29108D9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B2EC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A6C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mầm non</w:t>
            </w:r>
          </w:p>
        </w:tc>
      </w:tr>
      <w:tr w:rsidR="00497672" w14:paraId="7E00B87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976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4B00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phổ thông</w:t>
            </w:r>
          </w:p>
        </w:tc>
      </w:tr>
      <w:tr w:rsidR="00497672" w14:paraId="5CF3359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12CC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FCB3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đại học</w:t>
            </w:r>
          </w:p>
        </w:tc>
      </w:tr>
      <w:tr w:rsidR="00497672" w14:paraId="5458496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B1E4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1D0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có vốn đầu tư nước ngoài, văn phòng đại diện giáo dục nước ngoài tại Việt Nam, phân hiệu cơ sở giáo dục có vốn đầu tư nước ngoài</w:t>
            </w:r>
          </w:p>
        </w:tc>
      </w:tr>
      <w:tr w:rsidR="00497672" w14:paraId="2E24A69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59BE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C08A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thường xuyên</w:t>
            </w:r>
          </w:p>
        </w:tc>
      </w:tr>
      <w:tr w:rsidR="00497672" w14:paraId="7EA6CA4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6CF7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2947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trường chuyên biệt</w:t>
            </w:r>
          </w:p>
        </w:tc>
      </w:tr>
      <w:tr w:rsidR="00497672" w14:paraId="082BF6B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B34A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0A8E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liên kết đào tạo với nước ngoài</w:t>
            </w:r>
          </w:p>
        </w:tc>
      </w:tr>
      <w:tr w:rsidR="00497672" w14:paraId="1788478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493B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28C2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định chất lượng giáo dục</w:t>
            </w:r>
          </w:p>
        </w:tc>
      </w:tr>
      <w:tr w:rsidR="00497672" w14:paraId="3C8247B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F43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0AFB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du học</w:t>
            </w:r>
          </w:p>
        </w:tc>
      </w:tr>
      <w:tr w:rsidR="00497672" w14:paraId="672E050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511F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F013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thủy sản</w:t>
            </w:r>
          </w:p>
        </w:tc>
      </w:tr>
      <w:tr w:rsidR="00497672" w14:paraId="7BF28F3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3AEF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D0AC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thủy sản</w:t>
            </w:r>
          </w:p>
        </w:tc>
      </w:tr>
      <w:tr w:rsidR="00497672" w14:paraId="0175CD5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098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0E5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thức ăn thuỷ sản, thức ăn chăn nuôi</w:t>
            </w:r>
          </w:p>
        </w:tc>
      </w:tr>
      <w:tr w:rsidR="00497672" w14:paraId="28747A4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4020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EF54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thức ăn thủy sản, thức ăn chăn nuôi</w:t>
            </w:r>
          </w:p>
        </w:tc>
      </w:tr>
      <w:tr w:rsidR="00497672" w14:paraId="3F618FBD"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2B63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4B14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chế phẩm sinh học, vi sinh vật, hóa chất, chất xử lý cải tạo môi trường trong nuôi trồng thủy sản</w:t>
            </w:r>
          </w:p>
        </w:tc>
      </w:tr>
      <w:tr w:rsidR="00497672" w14:paraId="749C816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4202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3220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đóng mới, cải hoán tàu cá</w:t>
            </w:r>
          </w:p>
        </w:tc>
      </w:tr>
      <w:tr w:rsidR="00497672" w14:paraId="497A588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CAAE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6189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sinh sản, nuôi sinh trưởng, trồng cấy nhân tạo các loài động vật, thực vật hoang dã theo Phụ lục của Công ước CITES</w:t>
            </w:r>
          </w:p>
        </w:tc>
      </w:tr>
      <w:tr w:rsidR="00497672" w14:paraId="5F6B7F9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3470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A76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sinh sản, nuôi sinh trưởng, trồng cấy nhân tạo các loài động vật, thực vật hoang dã, nguy cấp, quý, hiếm không quy định tại Phụ lục của Công ước CITES</w:t>
            </w:r>
          </w:p>
        </w:tc>
      </w:tr>
      <w:tr w:rsidR="00497672" w14:paraId="22F44A0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BE91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A6B5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sinh sản, nuôi sinh trưởng động vật hoang dã thông thường</w:t>
            </w:r>
          </w:p>
        </w:tc>
      </w:tr>
      <w:tr w:rsidR="00497672" w14:paraId="24C8A1F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910E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AAC1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nhập khẩu, tái xuất khẩu, quá cảnh và nhập nội từ biển mẫu vật từ tự nhiên quy định tại Phụ lục của Công ước CITES</w:t>
            </w:r>
          </w:p>
        </w:tc>
      </w:tr>
      <w:tr w:rsidR="00497672" w14:paraId="31AE6D2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AF9C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DB1E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nhập khẩu, tái xuất khẩu mẫu vật nuôi sinh sản, nuôi sinh trưởng, trồng cấy nhân tạo quy định tại Phụ lục của Công ước CITES</w:t>
            </w:r>
          </w:p>
        </w:tc>
      </w:tr>
      <w:tr w:rsidR="00497672" w14:paraId="0CBA665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ECF5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4B90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thực vật rừng, động vật rừng hạn chế khai thác, sử dụng vì mục đích thương mại</w:t>
            </w:r>
          </w:p>
        </w:tc>
      </w:tr>
      <w:tr w:rsidR="00497672" w14:paraId="4CCA6AA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588B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0EF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thuốc bảo vệ thực vật</w:t>
            </w:r>
          </w:p>
        </w:tc>
      </w:tr>
      <w:tr w:rsidR="00497672" w14:paraId="2E6CDFA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98C3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4D8C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xử lý vật thể thuộc diện kiểm dịch thực vật</w:t>
            </w:r>
          </w:p>
        </w:tc>
      </w:tr>
      <w:tr w:rsidR="00497672" w14:paraId="1C1926F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CB43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AF58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thuốc bảo vệ thực vật</w:t>
            </w:r>
          </w:p>
        </w:tc>
      </w:tr>
      <w:tr w:rsidR="00497672" w14:paraId="4F6B226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78D3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7FF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vệ thực vật</w:t>
            </w:r>
          </w:p>
        </w:tc>
      </w:tr>
      <w:tr w:rsidR="00497672" w14:paraId="59131EC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33E7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0BA9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thuốc thú y, vắc xin, chế phẩm sinh học, vi sinh vật, hóa chất dùng trong thú y</w:t>
            </w:r>
          </w:p>
        </w:tc>
      </w:tr>
      <w:tr w:rsidR="00497672" w14:paraId="5F050BF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F9B2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9E4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kỹ thuật về thú y</w:t>
            </w:r>
          </w:p>
        </w:tc>
      </w:tr>
      <w:tr w:rsidR="00497672" w14:paraId="2802CAD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809F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26A3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xét nghiệm, phẫu thuật động vật</w:t>
            </w:r>
          </w:p>
        </w:tc>
      </w:tr>
      <w:tr w:rsidR="00497672" w14:paraId="7106B62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CF07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245A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tiêm phòng, chẩn đoán bệnh, kê đơn, chữa bệnh, chăm sóc sức khỏe động vật</w:t>
            </w:r>
          </w:p>
        </w:tc>
      </w:tr>
      <w:tr w:rsidR="00497672" w14:paraId="5854AC4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7406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6C7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thử nghiệm, khảo nghiệm thuốc thú y (bao gồm thuốc thú y, thuốc thú y thủy sản, vắc xin, chế phẩm sinh học, vi sinh vật, hóa chất dùng trong thú y, thú y thủy sản)</w:t>
            </w:r>
          </w:p>
        </w:tc>
      </w:tr>
      <w:tr w:rsidR="00497672" w14:paraId="7118DDE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335A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2C0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chăn nuôi tập trung</w:t>
            </w:r>
          </w:p>
        </w:tc>
      </w:tr>
      <w:tr w:rsidR="00497672" w14:paraId="656F2B1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5230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DD48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cơ sở giết mổ gia súc, gia cầm</w:t>
            </w:r>
          </w:p>
        </w:tc>
      </w:tr>
      <w:tr w:rsidR="00497672" w14:paraId="350C3D3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4E87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337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thực phẩm thuộc lĩnh vực quản lý chuyên ngành của Bộ Nông nghiệp và Phát triển nông thôn</w:t>
            </w:r>
          </w:p>
        </w:tc>
      </w:tr>
      <w:tr w:rsidR="00497672" w14:paraId="4965A21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55C0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7FB0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dịch vụ cách ly kiểm dịch động vật, sản phẩm động vật</w:t>
            </w:r>
          </w:p>
        </w:tc>
      </w:tr>
      <w:tr w:rsidR="00497672" w14:paraId="69E00E7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7494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41B1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phân bón</w:t>
            </w:r>
          </w:p>
        </w:tc>
      </w:tr>
      <w:tr w:rsidR="00497672" w14:paraId="0E55911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774D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97FB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phân bón</w:t>
            </w:r>
          </w:p>
        </w:tc>
      </w:tr>
      <w:tr w:rsidR="00497672" w14:paraId="328D89A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9BF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72BF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giống cây trồng, giống vật nuôi</w:t>
            </w:r>
          </w:p>
        </w:tc>
      </w:tr>
      <w:tr w:rsidR="00497672" w14:paraId="642E092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6A1F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123F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giống thủy sản</w:t>
            </w:r>
          </w:p>
        </w:tc>
      </w:tr>
      <w:tr w:rsidR="00497672" w14:paraId="2D9717D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22D8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A7B4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giống cây trồng, giống vật nuôi</w:t>
            </w:r>
          </w:p>
        </w:tc>
      </w:tr>
      <w:tr w:rsidR="00497672" w14:paraId="675D5DB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B24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539F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giống thủy sản</w:t>
            </w:r>
          </w:p>
        </w:tc>
      </w:tr>
      <w:tr w:rsidR="00497672" w14:paraId="06B0498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237E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CE9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thử nghiệm, khảo nghiệm chế phẩm sinh học, vi sinh vật, hóa chất, chất xử lý cải tạo môi trường trong nuôi trồng thủy sản</w:t>
            </w:r>
          </w:p>
        </w:tc>
      </w:tr>
      <w:tr w:rsidR="00497672" w14:paraId="54C1CB9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9AC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D9D2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biến đổi gen</w:t>
            </w:r>
          </w:p>
        </w:tc>
      </w:tr>
      <w:tr w:rsidR="00497672" w14:paraId="314D7ACD"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0A9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C4AC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khám bệnh, chữa bệnh</w:t>
            </w:r>
          </w:p>
        </w:tc>
      </w:tr>
      <w:tr w:rsidR="00497672" w14:paraId="3D1F27D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CE17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267A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xét nghiệm HIV</w:t>
            </w:r>
          </w:p>
        </w:tc>
      </w:tr>
      <w:tr w:rsidR="00497672" w14:paraId="2D0824B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497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6EBF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ngân hàng mô</w:t>
            </w:r>
          </w:p>
        </w:tc>
      </w:tr>
      <w:tr w:rsidR="00497672" w14:paraId="0C7C0EA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4AE1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56C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hỗ trợ sinh sản, lưu giữ tinh trùng, lưu giữ phôi</w:t>
            </w:r>
          </w:p>
        </w:tc>
      </w:tr>
      <w:tr w:rsidR="00497672" w14:paraId="3BB5F10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9CD0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BEC5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xét nghiệm vi sinh vật gây bệnh truyền nhiễm</w:t>
            </w:r>
          </w:p>
        </w:tc>
      </w:tr>
      <w:tr w:rsidR="00497672" w14:paraId="724C10C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BD72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9F5E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tiêm chủng</w:t>
            </w:r>
          </w:p>
        </w:tc>
      </w:tr>
      <w:tr w:rsidR="00497672" w14:paraId="4BBEB2B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CD5B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0DB6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điều trị nghiện chất dạng thuốc phiện bằng thuốc thay thế</w:t>
            </w:r>
          </w:p>
        </w:tc>
      </w:tr>
      <w:tr w:rsidR="00497672" w14:paraId="097D943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C348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83BD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phẫu thuật thẩm mỹ</w:t>
            </w:r>
          </w:p>
        </w:tc>
      </w:tr>
      <w:tr w:rsidR="00497672" w14:paraId="3F05D94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C7A7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272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thực hiện kỹ thuật mang thai hộ</w:t>
            </w:r>
          </w:p>
        </w:tc>
      </w:tr>
      <w:tr w:rsidR="00497672" w14:paraId="7F47F75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DD3F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9434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dược</w:t>
            </w:r>
          </w:p>
        </w:tc>
      </w:tr>
      <w:tr w:rsidR="00497672" w14:paraId="7ED9453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26B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01F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mỹ phẩm</w:t>
            </w:r>
          </w:p>
        </w:tc>
      </w:tr>
      <w:tr w:rsidR="00497672" w14:paraId="3670520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2187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0747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hóa chất, chế phẩm diệt côn trùng, diệt khuẩn dùng trong lĩnh vực gia dụng y tế</w:t>
            </w:r>
          </w:p>
        </w:tc>
      </w:tr>
      <w:tr w:rsidR="00497672" w14:paraId="2BC9EDC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849E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8484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thực phẩm thuộc lĩnh vực quản lý chuyên ngành của Bộ Y tế</w:t>
            </w:r>
          </w:p>
        </w:tc>
      </w:tr>
      <w:tr w:rsidR="00497672" w14:paraId="1BA88EF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42D2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44785"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trang thiết bị y tế</w:t>
            </w:r>
          </w:p>
        </w:tc>
      </w:tr>
      <w:tr w:rsidR="00497672" w14:paraId="04B5D00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13E7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5756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phân loại trang thiết bị y tế</w:t>
            </w:r>
          </w:p>
        </w:tc>
      </w:tr>
      <w:tr w:rsidR="00497672" w14:paraId="3E17DE8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6DB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EEE4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trang thiết bị y tế</w:t>
            </w:r>
          </w:p>
        </w:tc>
      </w:tr>
      <w:tr w:rsidR="00497672" w14:paraId="0771349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FC3F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ECBE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giám định về sở hữu trí tuệ (bao gồm: giám định về quyền tác giả và quyền liên quan, giám định sở hữu công nghiệp và giám định về quyền đối với giống cây trồng)</w:t>
            </w:r>
          </w:p>
        </w:tc>
      </w:tr>
      <w:tr w:rsidR="00497672" w14:paraId="486BC78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B25E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9C65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tiến hành công việc bức xạ</w:t>
            </w:r>
          </w:p>
        </w:tc>
      </w:tr>
      <w:tr w:rsidR="00497672" w14:paraId="7BCF3CB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1AB6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88A5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hỗ trợ ứng dụng năng lượng nguyên tử</w:t>
            </w:r>
          </w:p>
        </w:tc>
      </w:tr>
      <w:tr w:rsidR="00497672" w14:paraId="16DBF77D"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8F28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DDC5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đánh giá sự phù hợp</w:t>
            </w:r>
          </w:p>
        </w:tc>
      </w:tr>
      <w:tr w:rsidR="00497672" w14:paraId="744429F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23B1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DD6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hiệu chuẩn, thử nghiệm phương tiện đo, chuẩn đo lường</w:t>
            </w:r>
          </w:p>
        </w:tc>
      </w:tr>
      <w:tr w:rsidR="00497672" w14:paraId="633F4C7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A73A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4550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mũ bảo hiểm cho người đi mô tô, xe gắn máy</w:t>
            </w:r>
          </w:p>
        </w:tc>
      </w:tr>
      <w:tr w:rsidR="00497672" w14:paraId="215E18A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4E69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F10A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đánh giá, định giá và giám định công nghệ</w:t>
            </w:r>
          </w:p>
        </w:tc>
      </w:tr>
      <w:tr w:rsidR="00497672" w14:paraId="6CD3332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3A30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2AC9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đại diện quyền sở hữu trí tuệ</w:t>
            </w:r>
          </w:p>
        </w:tc>
      </w:tr>
      <w:tr w:rsidR="00497672" w14:paraId="1BB86BE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D6DD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D120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dịch vụ sản xuất, phát hành và phổ biến phim</w:t>
            </w:r>
          </w:p>
        </w:tc>
      </w:tr>
      <w:tr w:rsidR="00497672" w14:paraId="312DFCB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172D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E57D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giám định cổ vật</w:t>
            </w:r>
          </w:p>
        </w:tc>
      </w:tr>
      <w:tr w:rsidR="00497672" w14:paraId="516788E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42E1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880F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lập quy hoạch dự án, tổ chức thi công, giám sát thi công dự án bảo quản, tu bổ và phục hồi di tích</w:t>
            </w:r>
          </w:p>
        </w:tc>
      </w:tr>
      <w:tr w:rsidR="00497672" w14:paraId="4BEC69E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CAAD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C8A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karaoke, vũ trường</w:t>
            </w:r>
          </w:p>
        </w:tc>
      </w:tr>
      <w:tr w:rsidR="00497672" w14:paraId="1E8741F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72FF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7CBE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lữ hành</w:t>
            </w:r>
          </w:p>
        </w:tc>
      </w:tr>
      <w:tr w:rsidR="00497672" w14:paraId="62C57A5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9F50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AAB2C"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hoạt động thể thao của doanh nghiệp thể thao, câu lạc bộ thể thao chuyên nghiệp</w:t>
            </w:r>
          </w:p>
        </w:tc>
      </w:tr>
      <w:tr w:rsidR="00497672" w14:paraId="01A8EAE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3671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7F25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biểu diễn nghệ thuật, trình diễn thời trang, tổ chức thi người đẹp, người mẫu</w:t>
            </w:r>
          </w:p>
        </w:tc>
      </w:tr>
      <w:tr w:rsidR="00497672" w14:paraId="7C1779F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0D4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946B"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bản ghi âm, ghi hình ca múa nhạc, sân khấu</w:t>
            </w:r>
          </w:p>
        </w:tc>
      </w:tr>
      <w:tr w:rsidR="00497672" w14:paraId="7BEF83F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F530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FDF2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lưu trú</w:t>
            </w:r>
          </w:p>
        </w:tc>
      </w:tr>
      <w:tr w:rsidR="00497672" w14:paraId="276EF38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6CDE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4A4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giới thiệu sản phẩm quảng cáo đến công chúng</w:t>
            </w:r>
          </w:p>
        </w:tc>
      </w:tr>
      <w:tr w:rsidR="00497672" w14:paraId="716E952B"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0B62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85CD7"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bán di vật, cổ vật, bảo vật quốc gia</w:t>
            </w:r>
          </w:p>
        </w:tc>
      </w:tr>
      <w:tr w:rsidR="00497672" w14:paraId="72E329F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D969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633E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tc>
      </w:tr>
      <w:tr w:rsidR="00497672" w14:paraId="26D69EE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D05C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272B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tàng</w:t>
            </w:r>
          </w:p>
        </w:tc>
      </w:tr>
      <w:tr w:rsidR="00497672" w14:paraId="42F6894F"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036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D2C3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trò chơi điện tử (trừ kinh doanh trò chơi điện tử có thưởng dành cho người nước ngoài và kinh doanh trò chơi điện tử có thưởng trên mạng)</w:t>
            </w:r>
          </w:p>
        </w:tc>
      </w:tr>
      <w:tr w:rsidR="00497672" w14:paraId="45F8ECA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E662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2BB5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điều tra, đánh giá đất đai</w:t>
            </w:r>
          </w:p>
        </w:tc>
      </w:tr>
      <w:tr w:rsidR="00497672" w14:paraId="29288A18"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B1DB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53B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về lập quy hoạch, kế hoạch sử dụng đất</w:t>
            </w:r>
          </w:p>
        </w:tc>
      </w:tr>
      <w:tr w:rsidR="00497672" w14:paraId="1E6DBC1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82C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4C24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xây dựng hạ tầng kỹ thuật công nghệ thông tin, xây dựng phần mềm của hệ thống thông tin đất đai</w:t>
            </w:r>
          </w:p>
        </w:tc>
      </w:tr>
      <w:tr w:rsidR="00497672" w14:paraId="4C5290B7"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49A5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1BDF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xây dựng cơ sở dữ liệu đất đai</w:t>
            </w:r>
          </w:p>
        </w:tc>
      </w:tr>
      <w:tr w:rsidR="00497672" w14:paraId="0A15BCA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955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C3B2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xác định giá đất</w:t>
            </w:r>
          </w:p>
        </w:tc>
      </w:tr>
      <w:tr w:rsidR="00497672" w14:paraId="5EE3F14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4289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15D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đo đạc và bản đồ</w:t>
            </w:r>
          </w:p>
        </w:tc>
      </w:tr>
      <w:tr w:rsidR="00497672" w14:paraId="102DDCE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C540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1BBC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dự báo, cảnh báo khí tượng thủy văn</w:t>
            </w:r>
          </w:p>
        </w:tc>
      </w:tr>
      <w:tr w:rsidR="00497672" w14:paraId="0D04E54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1077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8A092"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khoan nước dưới đất, thăm dò nước dưới đất</w:t>
            </w:r>
          </w:p>
        </w:tc>
      </w:tr>
      <w:tr w:rsidR="00497672" w14:paraId="2027D62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D497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7035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khai thác, sử dụng tài nguyên nước, xả nước thải vào nguồn nước</w:t>
            </w:r>
          </w:p>
        </w:tc>
      </w:tr>
      <w:tr w:rsidR="00497672" w14:paraId="3A4C8DB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077A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274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điều tra cơ bản, tư vấn lập quy hoạch, đề án, báo cáo tài nguyên nước</w:t>
            </w:r>
          </w:p>
        </w:tc>
      </w:tr>
      <w:tr w:rsidR="00497672" w14:paraId="0D35D2A0"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4752D"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009D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thăm dò khoáng sản</w:t>
            </w:r>
          </w:p>
        </w:tc>
      </w:tr>
      <w:tr w:rsidR="00497672" w14:paraId="4D2EB83E"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DF7F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EFFF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khoáng sản</w:t>
            </w:r>
          </w:p>
        </w:tc>
      </w:tr>
      <w:tr w:rsidR="00497672" w14:paraId="0F5A951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F2A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E9E4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vận chuyển, xử lý chất thải nguy hại</w:t>
            </w:r>
          </w:p>
        </w:tc>
      </w:tr>
      <w:tr w:rsidR="00497672" w14:paraId="5AE7E944"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7170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C63A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khẩu phế liệu</w:t>
            </w:r>
          </w:p>
        </w:tc>
      </w:tr>
      <w:tr w:rsidR="00497672" w14:paraId="02DE413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CA94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5C40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quan trắc môi trường</w:t>
            </w:r>
          </w:p>
        </w:tc>
      </w:tr>
      <w:tr w:rsidR="00497672" w14:paraId="6C50AF8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F04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9E12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chế phẩm sinh học trong xử lý chất thải</w:t>
            </w:r>
          </w:p>
        </w:tc>
      </w:tr>
      <w:tr w:rsidR="00497672" w14:paraId="365E3A26"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B882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B7B4"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của ngân hàng thương mại</w:t>
            </w:r>
          </w:p>
        </w:tc>
      </w:tr>
      <w:tr w:rsidR="00497672" w14:paraId="5DDFE469"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9A1C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FAD80"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của tổ chức tín dụng phi ngân hàng</w:t>
            </w:r>
          </w:p>
        </w:tc>
      </w:tr>
      <w:tr w:rsidR="00497672" w14:paraId="698672C3"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A72F9"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AAB3"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của ngân hàng hợp tác xã, quỹ tín dụng nhân dân, tổ chức tài chính vi mô</w:t>
            </w:r>
          </w:p>
        </w:tc>
      </w:tr>
      <w:tr w:rsidR="00497672" w14:paraId="60E5207A"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859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B017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dịch vụ trung gian thanh toán</w:t>
            </w:r>
          </w:p>
        </w:tc>
      </w:tr>
      <w:tr w:rsidR="00497672" w14:paraId="359543F5"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BE321"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537A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dịch vụ thông tin tín dụng</w:t>
            </w:r>
          </w:p>
        </w:tc>
      </w:tr>
      <w:tr w:rsidR="00497672" w14:paraId="2745CFCC"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CE79E"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7B88"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ngoại hối của tổ chức không phải là tổ chức tín dụng</w:t>
            </w:r>
          </w:p>
        </w:tc>
      </w:tr>
      <w:tr w:rsidR="00497672" w14:paraId="333E6F41"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19236"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2F7E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vàng</w:t>
            </w:r>
          </w:p>
        </w:tc>
      </w:tr>
      <w:tr w:rsidR="00497672" w14:paraId="7F1821F2" w14:textId="77777777" w:rsidTr="0049767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EEBDF"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BD35A" w14:textId="77777777" w:rsidR="00497672" w:rsidRDefault="00497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in, đúc tiền</w:t>
            </w:r>
          </w:p>
        </w:tc>
      </w:tr>
    </w:tbl>
    <w:p w14:paraId="766D792D" w14:textId="77777777" w:rsidR="00603FD0" w:rsidRPr="00497672" w:rsidRDefault="00603FD0" w:rsidP="00497672"/>
    <w:sectPr w:rsidR="00603FD0" w:rsidRPr="00497672"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F3ED2"/>
    <w:rsid w:val="00117FE8"/>
    <w:rsid w:val="0013696A"/>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91596"/>
    <w:rsid w:val="007444F5"/>
    <w:rsid w:val="0077269D"/>
    <w:rsid w:val="007D14DF"/>
    <w:rsid w:val="00863396"/>
    <w:rsid w:val="0092111E"/>
    <w:rsid w:val="00932AE6"/>
    <w:rsid w:val="00946FBF"/>
    <w:rsid w:val="009C4CD2"/>
    <w:rsid w:val="00A61915"/>
    <w:rsid w:val="00AC69F0"/>
    <w:rsid w:val="00B51639"/>
    <w:rsid w:val="00BD740F"/>
    <w:rsid w:val="00D13653"/>
    <w:rsid w:val="00D30C4A"/>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xay-dung-2014-so-50-2014-qh13.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luat-dau-thau-nam-2013-so-43-2013-qh13.aspx" TargetMode="External"/><Relationship Id="rId5" Type="http://schemas.openxmlformats.org/officeDocument/2006/relationships/hyperlink" Target="https://admin.luatminhkhue.vn/hien-phap-nam-2013.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2514</Words>
  <Characters>14330</Characters>
  <Application>Microsoft Office Word</Application>
  <DocSecurity>0</DocSecurity>
  <Lines>119</Lines>
  <Paragraphs>33</Paragraphs>
  <ScaleCrop>false</ScaleCrop>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35</cp:revision>
  <cp:lastPrinted>2024-11-27T12:14:00Z</cp:lastPrinted>
  <dcterms:created xsi:type="dcterms:W3CDTF">2024-11-27T12:13:00Z</dcterms:created>
  <dcterms:modified xsi:type="dcterms:W3CDTF">2024-12-12T12:20:00Z</dcterms:modified>
</cp:coreProperties>
</file>